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DD" w:rsidRDefault="00CA37DD">
      <w:pPr>
        <w:rPr>
          <w:sz w:val="28"/>
          <w:szCs w:val="28"/>
        </w:rPr>
      </w:pPr>
    </w:p>
    <w:p w:rsidR="00CA37DD" w:rsidRDefault="00CA37DD">
      <w:pPr>
        <w:widowControl/>
        <w:autoSpaceDE w:val="0"/>
        <w:autoSpaceDN w:val="0"/>
        <w:spacing w:line="360" w:lineRule="auto"/>
        <w:textAlignment w:val="bottom"/>
        <w:rPr>
          <w:rFonts w:ascii="黑体" w:eastAsia="黑体" w:hAnsi="黑体" w:cs="黑体"/>
          <w:b/>
          <w:bCs/>
          <w:sz w:val="48"/>
          <w:szCs w:val="48"/>
        </w:rPr>
      </w:pPr>
    </w:p>
    <w:p w:rsidR="00CA37DD" w:rsidRDefault="00695C6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海南省耕地保育重点实验室</w:t>
      </w:r>
    </w:p>
    <w:p w:rsidR="00CA37DD" w:rsidRDefault="00695C6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开放课题任务书</w:t>
      </w:r>
    </w:p>
    <w:p w:rsidR="00CA37DD" w:rsidRDefault="00695C62">
      <w:pPr>
        <w:adjustRightInd/>
        <w:spacing w:line="312" w:lineRule="auto"/>
        <w:jc w:val="center"/>
        <w:textAlignment w:val="auto"/>
        <w:rPr>
          <w:rFonts w:ascii="Times New Roman" w:eastAsia="黑体" w:cs="Times New Roman"/>
          <w:kern w:val="2"/>
          <w:sz w:val="44"/>
          <w:szCs w:val="32"/>
        </w:rPr>
      </w:pPr>
      <w:r>
        <w:rPr>
          <w:rFonts w:ascii="Times New Roman" w:eastAsia="黑体" w:cs="Times New Roman" w:hint="eastAsia"/>
          <w:kern w:val="2"/>
          <w:sz w:val="44"/>
          <w:szCs w:val="32"/>
        </w:rPr>
        <w:t>(2024</w:t>
      </w:r>
      <w:r>
        <w:rPr>
          <w:rFonts w:ascii="Times New Roman" w:eastAsia="黑体" w:cs="Times New Roman" w:hint="eastAsia"/>
          <w:kern w:val="2"/>
          <w:sz w:val="44"/>
          <w:szCs w:val="32"/>
        </w:rPr>
        <w:t>年度）</w:t>
      </w:r>
    </w:p>
    <w:p w:rsidR="00CA37DD" w:rsidRDefault="00CA37DD">
      <w:pPr>
        <w:widowControl/>
        <w:autoSpaceDE w:val="0"/>
        <w:autoSpaceDN w:val="0"/>
        <w:snapToGrid w:val="0"/>
        <w:spacing w:line="360" w:lineRule="auto"/>
        <w:ind w:left="556"/>
        <w:jc w:val="both"/>
        <w:textAlignment w:val="bottom"/>
        <w:rPr>
          <w:rFonts w:ascii="仿宋_GB2312" w:eastAsia="方正仿宋简体" w:cs="仿宋_GB2312"/>
          <w:sz w:val="30"/>
          <w:szCs w:val="30"/>
        </w:rPr>
      </w:pPr>
    </w:p>
    <w:p w:rsidR="00CA37DD" w:rsidRDefault="00CA37DD">
      <w:pPr>
        <w:widowControl/>
        <w:autoSpaceDE w:val="0"/>
        <w:autoSpaceDN w:val="0"/>
        <w:snapToGrid w:val="0"/>
        <w:spacing w:line="360" w:lineRule="auto"/>
        <w:ind w:left="556"/>
        <w:jc w:val="both"/>
        <w:textAlignment w:val="bottom"/>
        <w:rPr>
          <w:rFonts w:ascii="仿宋_GB2312" w:eastAsia="方正仿宋简体" w:cs="仿宋_GB2312"/>
          <w:sz w:val="30"/>
          <w:szCs w:val="30"/>
        </w:rPr>
      </w:pPr>
    </w:p>
    <w:p w:rsidR="00CA37DD" w:rsidRDefault="00CA37DD">
      <w:pPr>
        <w:widowControl/>
        <w:autoSpaceDE w:val="0"/>
        <w:autoSpaceDN w:val="0"/>
        <w:snapToGrid w:val="0"/>
        <w:spacing w:line="360" w:lineRule="auto"/>
        <w:jc w:val="both"/>
        <w:textAlignment w:val="bottom"/>
        <w:rPr>
          <w:rFonts w:ascii="仿宋_GB2312" w:eastAsia="方正仿宋简体" w:cs="仿宋_GB2312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559"/>
        <w:gridCol w:w="6823"/>
      </w:tblGrid>
      <w:tr w:rsidR="00CA37DD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项目</w:t>
            </w:r>
            <w:r>
              <w:rPr>
                <w:rFonts w:ascii="Times New Roman" w:eastAsia="黑体"/>
                <w:sz w:val="28"/>
                <w:szCs w:val="28"/>
              </w:rPr>
              <w:t>名称：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项目编号：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eastAsia="黑体" w:hint="eastAsia"/>
                <w:spacing w:val="-10"/>
                <w:sz w:val="28"/>
                <w:szCs w:val="28"/>
              </w:rPr>
              <w:t>负</w:t>
            </w:r>
            <w:r>
              <w:rPr>
                <w:rFonts w:ascii="Times New Roman" w:eastAsia="黑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int="eastAsia"/>
                <w:spacing w:val="-10"/>
                <w:sz w:val="28"/>
                <w:szCs w:val="28"/>
              </w:rPr>
              <w:t>责</w:t>
            </w:r>
            <w:r>
              <w:rPr>
                <w:rFonts w:ascii="Times New Roman" w:eastAsia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黑体"/>
                <w:spacing w:val="-10"/>
                <w:sz w:val="28"/>
                <w:szCs w:val="28"/>
              </w:rPr>
              <w:t>人：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CA37DD" w:rsidRDefault="006E4B9A">
            <w:pPr>
              <w:widowControl/>
              <w:rPr>
                <w:rFonts w:asci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eastAsia="黑体" w:hint="eastAsia"/>
                <w:spacing w:val="-10"/>
                <w:sz w:val="28"/>
                <w:szCs w:val="28"/>
              </w:rPr>
              <w:t>承担</w:t>
            </w:r>
            <w:r>
              <w:rPr>
                <w:rFonts w:ascii="Times New Roman" w:eastAsia="黑体"/>
                <w:spacing w:val="-10"/>
                <w:sz w:val="28"/>
                <w:szCs w:val="28"/>
              </w:rPr>
              <w:t>单位</w:t>
            </w:r>
            <w:r w:rsidR="00695C62">
              <w:rPr>
                <w:rFonts w:ascii="Times New Roman" w:eastAsia="黑体"/>
                <w:spacing w:val="-10"/>
                <w:sz w:val="28"/>
                <w:szCs w:val="28"/>
              </w:rPr>
              <w:t>：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tcBorders>
              <w:right w:val="nil"/>
            </w:tcBorders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tcBorders>
              <w:right w:val="nil"/>
            </w:tcBorders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  <w:tr w:rsidR="00CA37DD">
        <w:trPr>
          <w:trHeight w:hRule="exact" w:val="851"/>
          <w:jc w:val="center"/>
        </w:trPr>
        <w:tc>
          <w:tcPr>
            <w:tcW w:w="1559" w:type="dxa"/>
            <w:tcBorders>
              <w:right w:val="nil"/>
            </w:tcBorders>
            <w:vAlign w:val="center"/>
          </w:tcPr>
          <w:p w:rsidR="00CA37DD" w:rsidRDefault="00695C62">
            <w:pPr>
              <w:widowControl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起止年限</w:t>
            </w:r>
            <w:r>
              <w:rPr>
                <w:rFonts w:ascii="Times New Roman" w:eastAsia="黑体"/>
                <w:sz w:val="28"/>
                <w:szCs w:val="28"/>
              </w:rPr>
              <w:t>：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7DD" w:rsidRDefault="00CA37DD">
            <w:pPr>
              <w:widowControl/>
              <w:snapToGrid w:val="0"/>
              <w:rPr>
                <w:rFonts w:ascii="Times New Roman" w:eastAsia="黑体"/>
                <w:sz w:val="28"/>
                <w:szCs w:val="28"/>
              </w:rPr>
            </w:pPr>
          </w:p>
        </w:tc>
      </w:tr>
    </w:tbl>
    <w:p w:rsidR="00CA37DD" w:rsidRDefault="00CA37DD">
      <w:pPr>
        <w:widowControl/>
        <w:autoSpaceDE w:val="0"/>
        <w:autoSpaceDN w:val="0"/>
        <w:snapToGrid w:val="0"/>
        <w:spacing w:line="360" w:lineRule="auto"/>
        <w:jc w:val="both"/>
        <w:textAlignment w:val="bottom"/>
        <w:rPr>
          <w:rFonts w:ascii="黑体" w:eastAsia="黑体" w:hAnsi="黑体" w:cs="黑体"/>
          <w:sz w:val="28"/>
          <w:szCs w:val="28"/>
        </w:rPr>
      </w:pPr>
    </w:p>
    <w:p w:rsidR="00CA37DD" w:rsidRDefault="00CA37DD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ascii="黑体" w:eastAsia="黑体" w:hAnsi="黑体" w:cs="黑体"/>
          <w:sz w:val="28"/>
          <w:szCs w:val="28"/>
        </w:rPr>
      </w:pPr>
    </w:p>
    <w:p w:rsidR="006E4B9A" w:rsidRDefault="00695C6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ascii="黑体" w:eastAsia="黑体" w:hAnsi="黑体" w:cs="黑体"/>
          <w:sz w:val="28"/>
          <w:szCs w:val="28"/>
        </w:rPr>
        <w:sectPr w:rsidR="006E4B9A">
          <w:headerReference w:type="default" r:id="rId7"/>
          <w:footerReference w:type="default" r:id="rId8"/>
          <w:pgSz w:w="11906" w:h="16838"/>
          <w:pgMar w:top="1418" w:right="1474" w:bottom="1418" w:left="1474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  <w:sz w:val="28"/>
          <w:szCs w:val="28"/>
        </w:rPr>
        <w:t>二〇二四年</w:t>
      </w:r>
      <w:r w:rsidR="002F04A2">
        <w:rPr>
          <w:rFonts w:ascii="黑体" w:eastAsia="黑体" w:hAnsi="黑体" w:cs="黑体" w:hint="eastAsia"/>
          <w:sz w:val="28"/>
          <w:szCs w:val="28"/>
        </w:rPr>
        <w:t>五</w:t>
      </w:r>
      <w:r w:rsidR="006E4B9A">
        <w:rPr>
          <w:rFonts w:ascii="黑体" w:eastAsia="黑体" w:hAnsi="黑体" w:cs="黑体" w:hint="eastAsia"/>
          <w:sz w:val="28"/>
          <w:szCs w:val="28"/>
        </w:rPr>
        <w:t>月</w:t>
      </w:r>
    </w:p>
    <w:p w:rsidR="00CA37DD" w:rsidRDefault="00CA37DD">
      <w:pPr>
        <w:widowControl/>
        <w:autoSpaceDE w:val="0"/>
        <w:autoSpaceDN w:val="0"/>
        <w:snapToGrid w:val="0"/>
        <w:spacing w:line="360" w:lineRule="auto"/>
        <w:jc w:val="center"/>
        <w:textAlignment w:val="bottom"/>
      </w:pPr>
    </w:p>
    <w:p w:rsidR="006E4B9A" w:rsidRDefault="006E4B9A">
      <w:pPr>
        <w:pStyle w:val="a6"/>
        <w:spacing w:line="480" w:lineRule="exact"/>
        <w:jc w:val="center"/>
        <w:rPr>
          <w:rFonts w:ascii="Times New Roman" w:hAnsi="宋体"/>
          <w:b/>
          <w:bCs/>
          <w:color w:val="000000"/>
          <w:sz w:val="44"/>
          <w:szCs w:val="44"/>
        </w:rPr>
      </w:pPr>
    </w:p>
    <w:p w:rsidR="006E4B9A" w:rsidRDefault="006E4B9A">
      <w:pPr>
        <w:pStyle w:val="a6"/>
        <w:spacing w:line="480" w:lineRule="exact"/>
        <w:jc w:val="center"/>
        <w:rPr>
          <w:rFonts w:ascii="Times New Roman" w:hAnsi="宋体"/>
          <w:b/>
          <w:bCs/>
          <w:color w:val="000000"/>
          <w:sz w:val="44"/>
          <w:szCs w:val="44"/>
        </w:rPr>
      </w:pPr>
    </w:p>
    <w:p w:rsidR="00CA37DD" w:rsidRDefault="00695C62">
      <w:pPr>
        <w:pStyle w:val="a6"/>
        <w:spacing w:line="480" w:lineRule="exac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宋体"/>
          <w:b/>
          <w:bCs/>
          <w:color w:val="000000"/>
          <w:sz w:val="44"/>
          <w:szCs w:val="44"/>
        </w:rPr>
        <w:t>编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宋体"/>
          <w:b/>
          <w:bCs/>
          <w:color w:val="000000"/>
          <w:sz w:val="44"/>
          <w:szCs w:val="44"/>
        </w:rPr>
        <w:t>写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宋体"/>
          <w:b/>
          <w:bCs/>
          <w:color w:val="000000"/>
          <w:sz w:val="44"/>
          <w:szCs w:val="44"/>
        </w:rPr>
        <w:t>说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宋体"/>
          <w:b/>
          <w:bCs/>
          <w:color w:val="000000"/>
          <w:sz w:val="44"/>
          <w:szCs w:val="44"/>
        </w:rPr>
        <w:t>明</w:t>
      </w:r>
    </w:p>
    <w:p w:rsidR="00CA37DD" w:rsidRDefault="00CA37DD">
      <w:pPr>
        <w:pStyle w:val="a6"/>
        <w:spacing w:line="480" w:lineRule="exact"/>
        <w:jc w:val="center"/>
        <w:rPr>
          <w:rFonts w:ascii="Times New Roman" w:eastAsia="长城小标宋体" w:hAnsi="Times New Roman"/>
          <w:b/>
          <w:color w:val="000000"/>
          <w:sz w:val="28"/>
          <w:szCs w:val="28"/>
        </w:rPr>
      </w:pPr>
    </w:p>
    <w:p w:rsidR="00CA37DD" w:rsidRDefault="00695C62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1．本</w:t>
      </w:r>
      <w:r>
        <w:rPr>
          <w:rFonts w:ascii="仿宋_GB2312" w:eastAsia="仿宋_GB2312"/>
          <w:sz w:val="30"/>
          <w:szCs w:val="30"/>
        </w:rPr>
        <w:t>任务书</w:t>
      </w:r>
      <w:r>
        <w:rPr>
          <w:rFonts w:ascii="仿宋_GB2312" w:eastAsia="仿宋_GB2312" w:hint="eastAsia"/>
          <w:sz w:val="30"/>
          <w:szCs w:val="30"/>
        </w:rPr>
        <w:t>是</w:t>
      </w:r>
      <w:r>
        <w:rPr>
          <w:rFonts w:ascii="仿宋_GB2312" w:eastAsia="仿宋_GB2312"/>
          <w:sz w:val="30"/>
          <w:szCs w:val="30"/>
        </w:rPr>
        <w:t>项目验收的</w:t>
      </w:r>
      <w:r>
        <w:rPr>
          <w:rFonts w:ascii="仿宋_GB2312" w:eastAsia="仿宋_GB2312" w:hint="eastAsia"/>
          <w:sz w:val="30"/>
          <w:szCs w:val="30"/>
        </w:rPr>
        <w:t>重要</w:t>
      </w:r>
      <w:r>
        <w:rPr>
          <w:rFonts w:ascii="仿宋_GB2312" w:eastAsia="仿宋_GB2312"/>
          <w:sz w:val="30"/>
          <w:szCs w:val="30"/>
        </w:rPr>
        <w:t>依据</w:t>
      </w:r>
      <w:r>
        <w:rPr>
          <w:rFonts w:ascii="仿宋_GB2312" w:eastAsia="仿宋_GB2312" w:hint="eastAsia"/>
          <w:sz w:val="30"/>
          <w:szCs w:val="30"/>
        </w:rPr>
        <w:t>之一</w:t>
      </w:r>
      <w:r>
        <w:rPr>
          <w:rFonts w:ascii="仿宋_GB2312" w:eastAsia="仿宋_GB2312"/>
          <w:sz w:val="30"/>
          <w:szCs w:val="30"/>
        </w:rPr>
        <w:t>，其各项内容应尽可能详细填写，篇幅较长者可另加纸。</w:t>
      </w:r>
    </w:p>
    <w:p w:rsidR="00CA37DD" w:rsidRDefault="00695C62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项目</w:t>
      </w:r>
      <w:r>
        <w:rPr>
          <w:rFonts w:ascii="仿宋_GB2312" w:eastAsia="仿宋_GB2312"/>
          <w:sz w:val="30"/>
          <w:szCs w:val="30"/>
        </w:rPr>
        <w:t>经费的</w:t>
      </w:r>
      <w:r>
        <w:rPr>
          <w:rFonts w:ascii="仿宋_GB2312" w:eastAsia="仿宋_GB2312" w:hint="eastAsia"/>
          <w:sz w:val="30"/>
          <w:szCs w:val="30"/>
        </w:rPr>
        <w:t>支出预算及科目明细，</w:t>
      </w:r>
      <w:r w:rsidR="006E4B9A">
        <w:rPr>
          <w:rFonts w:ascii="仿宋_GB2312" w:eastAsia="仿宋_GB2312" w:hint="eastAsia"/>
          <w:sz w:val="30"/>
          <w:szCs w:val="30"/>
        </w:rPr>
        <w:t>须与批复的额度一致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A37DD" w:rsidRDefault="00695C62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 项目承担单位不得将项目研究工作再行外包</w:t>
      </w:r>
      <w:r>
        <w:rPr>
          <w:rFonts w:ascii="仿宋_GB2312" w:eastAsia="仿宋_GB2312"/>
          <w:sz w:val="30"/>
          <w:szCs w:val="30"/>
        </w:rPr>
        <w:t>。</w:t>
      </w:r>
    </w:p>
    <w:p w:rsidR="00CA37DD" w:rsidRDefault="00695C62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 本任务书统一</w:t>
      </w:r>
      <w:r>
        <w:rPr>
          <w:rFonts w:ascii="仿宋_GB2312" w:eastAsia="仿宋_GB2312"/>
          <w:sz w:val="30"/>
          <w:szCs w:val="30"/>
        </w:rPr>
        <w:t>A4纸</w:t>
      </w:r>
      <w:r>
        <w:rPr>
          <w:rFonts w:ascii="仿宋_GB2312" w:eastAsia="仿宋_GB2312" w:hint="eastAsia"/>
          <w:sz w:val="30"/>
          <w:szCs w:val="30"/>
        </w:rPr>
        <w:t>规格打印，1式4份，同时发送电子版（word版和签字盖章的PDF版）。</w:t>
      </w:r>
    </w:p>
    <w:p w:rsidR="00CA37DD" w:rsidRDefault="00695C62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 任务书正文建议选用仿宋、四号字型填写，1.5倍行距。</w:t>
      </w:r>
    </w:p>
    <w:p w:rsidR="00CA37DD" w:rsidRDefault="00CA37DD">
      <w:pPr>
        <w:widowControl/>
        <w:snapToGrid w:val="0"/>
        <w:spacing w:line="640" w:lineRule="exact"/>
        <w:ind w:firstLineChars="200" w:firstLine="600"/>
        <w:rPr>
          <w:rFonts w:ascii="仿宋_GB2312" w:eastAsia="仿宋_GB2312"/>
          <w:color w:val="C00000"/>
          <w:sz w:val="30"/>
          <w:szCs w:val="30"/>
        </w:rPr>
      </w:pPr>
    </w:p>
    <w:p w:rsidR="00CA37DD" w:rsidRDefault="00CA37DD">
      <w:pPr>
        <w:widowControl/>
        <w:snapToGrid w:val="0"/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snapToGrid w:val="0"/>
        <w:spacing w:line="360" w:lineRule="auto"/>
        <w:rPr>
          <w:rFonts w:ascii="方正仿宋简体" w:eastAsia="方正仿宋简体"/>
          <w:sz w:val="30"/>
          <w:szCs w:val="18"/>
        </w:rPr>
      </w:pPr>
    </w:p>
    <w:p w:rsidR="00CA37DD" w:rsidRDefault="00CA37DD">
      <w:pPr>
        <w:widowControl/>
        <w:autoSpaceDE w:val="0"/>
        <w:autoSpaceDN w:val="0"/>
        <w:spacing w:line="360" w:lineRule="auto"/>
        <w:ind w:left="556"/>
        <w:jc w:val="center"/>
        <w:textAlignment w:val="bottom"/>
        <w:rPr>
          <w:sz w:val="30"/>
          <w:szCs w:val="30"/>
        </w:rPr>
        <w:sectPr w:rsidR="00CA37DD">
          <w:pgSz w:w="11906" w:h="16838"/>
          <w:pgMar w:top="1418" w:right="1474" w:bottom="1418" w:left="1474" w:header="851" w:footer="992" w:gutter="0"/>
          <w:pgNumType w:fmt="numberInDash" w:start="1"/>
          <w:cols w:space="720"/>
          <w:docGrid w:type="lines" w:linePitch="312"/>
        </w:sectPr>
      </w:pPr>
    </w:p>
    <w:p w:rsidR="00CA37DD" w:rsidRDefault="00695C62">
      <w:pPr>
        <w:adjustRightInd/>
        <w:spacing w:line="560" w:lineRule="exact"/>
        <w:jc w:val="both"/>
        <w:textAlignment w:val="auto"/>
        <w:rPr>
          <w:rFonts w:ascii="Times New Roman" w:eastAsia="黑体" w:cs="Times New Roman"/>
          <w:b/>
          <w:kern w:val="2"/>
          <w:sz w:val="32"/>
          <w:szCs w:val="24"/>
        </w:rPr>
      </w:pPr>
      <w:r>
        <w:rPr>
          <w:rFonts w:ascii="Times New Roman" w:eastAsia="黑体" w:cs="Times New Roman"/>
          <w:b/>
          <w:kern w:val="2"/>
          <w:sz w:val="32"/>
          <w:szCs w:val="24"/>
        </w:rPr>
        <w:lastRenderedPageBreak/>
        <w:t>一、</w:t>
      </w:r>
      <w:r>
        <w:rPr>
          <w:rFonts w:ascii="Times New Roman" w:eastAsia="黑体" w:cs="Times New Roman" w:hint="eastAsia"/>
          <w:b/>
          <w:kern w:val="2"/>
          <w:sz w:val="32"/>
          <w:szCs w:val="24"/>
        </w:rPr>
        <w:t>基本信息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726"/>
        <w:gridCol w:w="589"/>
        <w:gridCol w:w="506"/>
        <w:gridCol w:w="1305"/>
        <w:gridCol w:w="1226"/>
        <w:gridCol w:w="1559"/>
        <w:gridCol w:w="785"/>
        <w:gridCol w:w="1726"/>
      </w:tblGrid>
      <w:tr w:rsidR="00CA37DD">
        <w:trPr>
          <w:trHeight w:val="567"/>
          <w:jc w:val="center"/>
        </w:trPr>
        <w:tc>
          <w:tcPr>
            <w:tcW w:w="2361" w:type="dxa"/>
            <w:gridSpan w:val="3"/>
            <w:vAlign w:val="center"/>
          </w:tcPr>
          <w:p w:rsidR="00CA37DD" w:rsidRDefault="00695C62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申报项目名称</w:t>
            </w:r>
          </w:p>
        </w:tc>
        <w:tc>
          <w:tcPr>
            <w:tcW w:w="7107" w:type="dxa"/>
            <w:gridSpan w:val="6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2361" w:type="dxa"/>
            <w:gridSpan w:val="3"/>
            <w:vAlign w:val="center"/>
          </w:tcPr>
          <w:p w:rsidR="00CA37DD" w:rsidRDefault="00695C62">
            <w:pPr>
              <w:spacing w:line="36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实施单位</w:t>
            </w:r>
          </w:p>
        </w:tc>
        <w:tc>
          <w:tcPr>
            <w:tcW w:w="7107" w:type="dxa"/>
            <w:gridSpan w:val="6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2361" w:type="dxa"/>
            <w:gridSpan w:val="3"/>
            <w:vAlign w:val="center"/>
          </w:tcPr>
          <w:p w:rsidR="00CA37DD" w:rsidRDefault="00695C6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项目简介</w:t>
            </w:r>
          </w:p>
          <w:p w:rsidR="00CA37DD" w:rsidRDefault="00695C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（300字以内）</w:t>
            </w:r>
          </w:p>
        </w:tc>
        <w:tc>
          <w:tcPr>
            <w:tcW w:w="7107" w:type="dxa"/>
            <w:gridSpan w:val="6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 w:val="restart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315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3037" w:type="dxa"/>
            <w:gridSpan w:val="3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511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最高学位或</w:t>
            </w:r>
          </w:p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最后学历</w:t>
            </w:r>
          </w:p>
        </w:tc>
        <w:tc>
          <w:tcPr>
            <w:tcW w:w="3037" w:type="dxa"/>
            <w:gridSpan w:val="3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2511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称</w:t>
            </w:r>
          </w:p>
        </w:tc>
        <w:tc>
          <w:tcPr>
            <w:tcW w:w="3037" w:type="dxa"/>
            <w:gridSpan w:val="3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务</w:t>
            </w:r>
          </w:p>
        </w:tc>
        <w:tc>
          <w:tcPr>
            <w:tcW w:w="2511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3037" w:type="dxa"/>
            <w:gridSpan w:val="3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511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7DD">
        <w:trPr>
          <w:trHeight w:val="662"/>
          <w:jc w:val="center"/>
        </w:trPr>
        <w:tc>
          <w:tcPr>
            <w:tcW w:w="1046" w:type="dxa"/>
            <w:vMerge w:val="restart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项目组</w:t>
            </w:r>
          </w:p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305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称</w:t>
            </w:r>
          </w:p>
        </w:tc>
        <w:tc>
          <w:tcPr>
            <w:tcW w:w="2344" w:type="dxa"/>
            <w:gridSpan w:val="2"/>
            <w:vAlign w:val="center"/>
          </w:tcPr>
          <w:p w:rsidR="00CA37DD" w:rsidRDefault="00695C62">
            <w:pPr>
              <w:widowControl/>
              <w:snapToGrid w:val="0"/>
              <w:spacing w:before="20" w:line="276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  工</w:t>
            </w:r>
          </w:p>
        </w:tc>
        <w:tc>
          <w:tcPr>
            <w:tcW w:w="1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 字</w:t>
            </w: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A37DD">
        <w:trPr>
          <w:trHeight w:val="567"/>
          <w:jc w:val="center"/>
        </w:trPr>
        <w:tc>
          <w:tcPr>
            <w:tcW w:w="104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95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A37DD" w:rsidRDefault="00695C62">
            <w:pPr>
              <w:widowControl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12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A37DD" w:rsidRDefault="00CA37DD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CA37DD" w:rsidRDefault="00CA37DD">
      <w:pPr>
        <w:rPr>
          <w:rFonts w:ascii="Times New Roman" w:eastAsia="黑体"/>
          <w:b/>
        </w:rPr>
        <w:sectPr w:rsidR="00CA37DD">
          <w:footerReference w:type="default" r:id="rId9"/>
          <w:type w:val="evenPage"/>
          <w:pgSz w:w="11906" w:h="16838"/>
          <w:pgMar w:top="1440" w:right="1418" w:bottom="1440" w:left="1418" w:header="851" w:footer="850" w:gutter="0"/>
          <w:pgNumType w:start="1"/>
          <w:cols w:space="720"/>
          <w:docGrid w:type="lines" w:linePitch="435"/>
        </w:sectPr>
      </w:pPr>
    </w:p>
    <w:p w:rsidR="00CA37DD" w:rsidRDefault="00695C62">
      <w:pPr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lastRenderedPageBreak/>
        <w:t>二、</w:t>
      </w:r>
      <w:r w:rsidR="0084164D">
        <w:rPr>
          <w:rFonts w:ascii="Times New Roman" w:eastAsia="黑体" w:hint="eastAsia"/>
          <w:b/>
          <w:sz w:val="32"/>
          <w:szCs w:val="32"/>
        </w:rPr>
        <w:t>研究</w:t>
      </w:r>
      <w:r>
        <w:rPr>
          <w:rFonts w:ascii="Times New Roman" w:eastAsia="黑体"/>
          <w:b/>
          <w:sz w:val="32"/>
          <w:szCs w:val="3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CA37DD" w:rsidTr="0084164D">
        <w:trPr>
          <w:trHeight w:val="11181"/>
          <w:jc w:val="center"/>
        </w:trPr>
        <w:tc>
          <w:tcPr>
            <w:tcW w:w="8943" w:type="dxa"/>
          </w:tcPr>
          <w:p w:rsidR="0084164D" w:rsidRDefault="0084164D" w:rsidP="0084164D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（包括有关方法、技术路线、实验手段、关键技术等说明）</w:t>
            </w:r>
          </w:p>
          <w:p w:rsidR="00CA37DD" w:rsidRPr="0084164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:rsidR="00CA37DD" w:rsidRDefault="00CA37DD">
            <w:pPr>
              <w:outlineLvl w:val="0"/>
              <w:rPr>
                <w:rFonts w:ascii="Times New Roman" w:eastAsia="仿宋_GB2312"/>
              </w:rPr>
            </w:pPr>
          </w:p>
        </w:tc>
      </w:tr>
    </w:tbl>
    <w:p w:rsidR="00CA37DD" w:rsidRDefault="00CA37DD">
      <w:pPr>
        <w:rPr>
          <w:rFonts w:ascii="Times New Roman" w:eastAsia="仿宋_GB2312"/>
          <w:b/>
        </w:rPr>
        <w:sectPr w:rsidR="00CA37DD">
          <w:footerReference w:type="even" r:id="rId10"/>
          <w:footerReference w:type="default" r:id="rId11"/>
          <w:pgSz w:w="11906" w:h="16838"/>
          <w:pgMar w:top="1440" w:right="1418" w:bottom="1440" w:left="1418" w:header="851" w:footer="850" w:gutter="0"/>
          <w:cols w:space="720"/>
          <w:docGrid w:type="lines" w:linePitch="435"/>
        </w:sectPr>
      </w:pPr>
    </w:p>
    <w:p w:rsidR="00CA37DD" w:rsidRDefault="00695C62">
      <w:pPr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lastRenderedPageBreak/>
        <w:t>三、考核</w:t>
      </w:r>
      <w:r w:rsidR="0084164D">
        <w:rPr>
          <w:rFonts w:ascii="Times New Roman" w:eastAsia="黑体" w:hint="eastAsia"/>
          <w:b/>
          <w:sz w:val="32"/>
          <w:szCs w:val="32"/>
        </w:rPr>
        <w:t>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0"/>
      </w:tblGrid>
      <w:tr w:rsidR="00CA37DD">
        <w:trPr>
          <w:jc w:val="center"/>
        </w:trPr>
        <w:tc>
          <w:tcPr>
            <w:tcW w:w="8940" w:type="dxa"/>
          </w:tcPr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:rsidR="00CA37DD" w:rsidRDefault="00CA37DD">
            <w:pPr>
              <w:spacing w:line="480" w:lineRule="exact"/>
              <w:rPr>
                <w:rFonts w:ascii="仿宋" w:hAnsi="仿宋"/>
                <w:b/>
              </w:rPr>
            </w:pPr>
          </w:p>
          <w:p w:rsidR="00CA37DD" w:rsidRDefault="00CA37DD">
            <w:pPr>
              <w:spacing w:line="480" w:lineRule="exact"/>
              <w:rPr>
                <w:rFonts w:ascii="仿宋" w:hAnsi="仿宋"/>
                <w:b/>
              </w:rPr>
            </w:pPr>
          </w:p>
          <w:p w:rsidR="00CA37DD" w:rsidRDefault="00CA37DD">
            <w:pPr>
              <w:spacing w:line="480" w:lineRule="exact"/>
              <w:rPr>
                <w:rFonts w:ascii="仿宋" w:hAnsi="仿宋"/>
                <w:b/>
              </w:rPr>
            </w:pPr>
          </w:p>
          <w:p w:rsidR="00CA37DD" w:rsidRDefault="00CA37DD">
            <w:pPr>
              <w:spacing w:line="480" w:lineRule="exact"/>
              <w:rPr>
                <w:rFonts w:ascii="仿宋" w:hAnsi="仿宋"/>
                <w:b/>
              </w:rPr>
            </w:pPr>
          </w:p>
          <w:p w:rsidR="00CA37DD" w:rsidRDefault="00CA37DD">
            <w:pPr>
              <w:spacing w:line="480" w:lineRule="exact"/>
              <w:rPr>
                <w:rFonts w:ascii="仿宋" w:hAnsi="仿宋"/>
                <w:b/>
              </w:rPr>
            </w:pPr>
          </w:p>
          <w:p w:rsidR="00CA37DD" w:rsidRDefault="00CA37DD">
            <w:pPr>
              <w:rPr>
                <w:rFonts w:ascii="Times New Roman" w:eastAsia="仿宋_GB2312"/>
                <w:b/>
              </w:rPr>
            </w:pPr>
          </w:p>
        </w:tc>
      </w:tr>
    </w:tbl>
    <w:p w:rsidR="00CA37DD" w:rsidRDefault="00CA37DD">
      <w:pPr>
        <w:rPr>
          <w:rFonts w:ascii="Times New Roman" w:eastAsia="仿宋_GB2312"/>
          <w:b/>
        </w:rPr>
        <w:sectPr w:rsidR="00CA37DD">
          <w:footerReference w:type="default" r:id="rId12"/>
          <w:pgSz w:w="11906" w:h="16838"/>
          <w:pgMar w:top="1440" w:right="1418" w:bottom="1440" w:left="1418" w:header="851" w:footer="850" w:gutter="0"/>
          <w:cols w:space="720"/>
          <w:docGrid w:type="lines" w:linePitch="435"/>
        </w:sectPr>
      </w:pPr>
    </w:p>
    <w:p w:rsidR="00CA37DD" w:rsidRDefault="00695C62">
      <w:pPr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lastRenderedPageBreak/>
        <w:t>四、实施计划进度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2"/>
        <w:gridCol w:w="6598"/>
      </w:tblGrid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695C62">
            <w:pPr>
              <w:jc w:val="center"/>
              <w:rPr>
                <w:rFonts w:ascii="仿宋" w:hAnsi="仿宋"/>
                <w:b/>
                <w:sz w:val="30"/>
              </w:rPr>
            </w:pPr>
            <w:bookmarkStart w:id="0" w:name="Page_Finance_Title"/>
            <w:r>
              <w:rPr>
                <w:rFonts w:ascii="仿宋" w:hAnsi="仿宋"/>
                <w:b/>
                <w:sz w:val="30"/>
              </w:rPr>
              <w:t>起止时间</w:t>
            </w:r>
          </w:p>
        </w:tc>
        <w:tc>
          <w:tcPr>
            <w:tcW w:w="6598" w:type="dxa"/>
            <w:vAlign w:val="center"/>
          </w:tcPr>
          <w:p w:rsidR="00CA37DD" w:rsidRDefault="00695C62">
            <w:pPr>
              <w:jc w:val="center"/>
              <w:rPr>
                <w:rFonts w:ascii="仿宋" w:hAnsi="仿宋"/>
                <w:b/>
                <w:sz w:val="30"/>
              </w:rPr>
            </w:pPr>
            <w:r>
              <w:rPr>
                <w:rFonts w:ascii="仿宋" w:hAnsi="仿宋"/>
                <w:b/>
                <w:sz w:val="30"/>
              </w:rPr>
              <w:t>项目实施内容与预期目标</w:t>
            </w:r>
          </w:p>
        </w:tc>
      </w:tr>
      <w:tr w:rsidR="00CA37DD">
        <w:trPr>
          <w:trHeight w:hRule="exact" w:val="124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1905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2278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hRule="exact" w:val="964"/>
          <w:jc w:val="center"/>
        </w:trPr>
        <w:tc>
          <w:tcPr>
            <w:tcW w:w="2582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CA37DD" w:rsidRDefault="00CA37DD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A37DD" w:rsidRDefault="00CA37DD">
      <w:pPr>
        <w:ind w:firstLineChars="200" w:firstLine="480"/>
        <w:outlineLvl w:val="0"/>
        <w:rPr>
          <w:rFonts w:ascii="仿宋" w:eastAsia="仿宋" w:hAnsi="仿宋" w:cs="仿宋"/>
          <w:sz w:val="24"/>
          <w:szCs w:val="24"/>
        </w:rPr>
        <w:sectPr w:rsidR="00CA37DD">
          <w:footerReference w:type="default" r:id="rId13"/>
          <w:pgSz w:w="11906" w:h="16838"/>
          <w:pgMar w:top="1440" w:right="1418" w:bottom="1440" w:left="1418" w:header="851" w:footer="850" w:gutter="0"/>
          <w:cols w:space="720"/>
          <w:docGrid w:type="lines" w:linePitch="435"/>
        </w:sectPr>
      </w:pPr>
    </w:p>
    <w:p w:rsidR="00CA37DD" w:rsidRDefault="00695C62">
      <w:pPr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lastRenderedPageBreak/>
        <w:t>五、经费预算</w:t>
      </w:r>
      <w:bookmarkEnd w:id="0"/>
    </w:p>
    <w:tbl>
      <w:tblPr>
        <w:tblW w:w="91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5"/>
        <w:gridCol w:w="1776"/>
        <w:gridCol w:w="2076"/>
        <w:gridCol w:w="2076"/>
      </w:tblGrid>
      <w:tr w:rsidR="00CA37DD">
        <w:trPr>
          <w:trHeight w:val="1208"/>
        </w:trPr>
        <w:tc>
          <w:tcPr>
            <w:tcW w:w="3245" w:type="dxa"/>
            <w:vAlign w:val="center"/>
          </w:tcPr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预算科目名称</w:t>
            </w:r>
          </w:p>
        </w:tc>
        <w:tc>
          <w:tcPr>
            <w:tcW w:w="1776" w:type="dxa"/>
            <w:vAlign w:val="center"/>
          </w:tcPr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076" w:type="dxa"/>
            <w:vAlign w:val="center"/>
          </w:tcPr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专项经费</w:t>
            </w:r>
          </w:p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076" w:type="dxa"/>
            <w:vAlign w:val="center"/>
          </w:tcPr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自筹经费</w:t>
            </w:r>
          </w:p>
          <w:p w:rsidR="00CA37DD" w:rsidRDefault="00695C6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一、经费来源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tblfinanceInfo"/>
            <w:bookmarkEnd w:id="1"/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1.申请专项经费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2.其它经费来源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（1）其他财政拨款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715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（2）单位自有货币资金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（3）其他资金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二、经费支出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1.业务费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2.劳务费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A37DD">
        <w:trPr>
          <w:trHeight w:val="680"/>
        </w:trPr>
        <w:tc>
          <w:tcPr>
            <w:tcW w:w="3245" w:type="dxa"/>
            <w:vAlign w:val="center"/>
          </w:tcPr>
          <w:p w:rsidR="00CA37DD" w:rsidRDefault="00695C62">
            <w:pPr>
              <w:numPr>
                <w:ilvl w:val="0"/>
                <w:numId w:val="1"/>
              </w:numPr>
              <w:ind w:firstLineChars="100" w:firstLine="240"/>
              <w:jc w:val="both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...</w:t>
            </w:r>
          </w:p>
        </w:tc>
        <w:tc>
          <w:tcPr>
            <w:tcW w:w="17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CA37DD" w:rsidRDefault="00CA37DD">
            <w:pPr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A37DD" w:rsidRDefault="00695C62" w:rsidP="002F04A2">
      <w:pPr>
        <w:widowControl/>
        <w:autoSpaceDE w:val="0"/>
        <w:autoSpaceDN w:val="0"/>
        <w:spacing w:beforeLines="50" w:line="360" w:lineRule="auto"/>
        <w:jc w:val="both"/>
        <w:textAlignment w:val="bottom"/>
        <w:rPr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="0084164D">
        <w:rPr>
          <w:rFonts w:ascii="仿宋_GB2312" w:eastAsia="仿宋_GB2312" w:hint="eastAsia"/>
          <w:sz w:val="24"/>
          <w:szCs w:val="24"/>
        </w:rPr>
        <w:t>开放课题经费由海南省农业科学院农业环境与土壤研究所资助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CA37DD" w:rsidRDefault="00CA37DD">
      <w:pPr>
        <w:widowControl/>
        <w:autoSpaceDE w:val="0"/>
        <w:autoSpaceDN w:val="0"/>
        <w:spacing w:line="360" w:lineRule="auto"/>
        <w:jc w:val="both"/>
        <w:textAlignment w:val="bottom"/>
        <w:rPr>
          <w:rFonts w:hAnsi="宋体" w:cs="黑体"/>
          <w:b/>
          <w:sz w:val="24"/>
          <w:szCs w:val="24"/>
        </w:rPr>
      </w:pPr>
    </w:p>
    <w:p w:rsidR="00CA37DD" w:rsidRDefault="00695C62">
      <w:pPr>
        <w:widowControl/>
        <w:autoSpaceDE w:val="0"/>
        <w:autoSpaceDN w:val="0"/>
        <w:spacing w:line="360" w:lineRule="auto"/>
        <w:jc w:val="both"/>
        <w:textAlignment w:val="bottom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A37DD" w:rsidRDefault="00CA37DD">
      <w:pPr>
        <w:widowControl/>
        <w:autoSpaceDE w:val="0"/>
        <w:autoSpaceDN w:val="0"/>
        <w:spacing w:line="480" w:lineRule="atLeast"/>
        <w:textAlignment w:val="bottom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CA37DD" w:rsidP="006E4B9A">
      <w:pPr>
        <w:pStyle w:val="BlockQuote"/>
        <w:ind w:left="147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CA37DD" w:rsidP="006E4B9A">
      <w:pPr>
        <w:pStyle w:val="BlockQuote"/>
        <w:ind w:left="147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CA37DD" w:rsidP="006E4B9A">
      <w:pPr>
        <w:pStyle w:val="BlockQuote"/>
        <w:ind w:left="147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CA37DD" w:rsidP="006E4B9A">
      <w:pPr>
        <w:pStyle w:val="BlockQuote"/>
        <w:ind w:left="147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CA37DD" w:rsidP="006E4B9A">
      <w:pPr>
        <w:pStyle w:val="BlockQuote"/>
        <w:ind w:left="147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Pr="0084164D" w:rsidRDefault="00CA37DD">
      <w:pPr>
        <w:pStyle w:val="a5"/>
        <w:ind w:leftChars="0" w:left="0" w:right="1470"/>
        <w:rPr>
          <w:rFonts w:ascii="Times New Roman" w:eastAsia="黑体" w:cs="Times New Roman"/>
          <w:b/>
          <w:kern w:val="2"/>
          <w:sz w:val="32"/>
          <w:szCs w:val="24"/>
        </w:rPr>
      </w:pPr>
    </w:p>
    <w:p w:rsidR="00CA37DD" w:rsidRDefault="00695C62">
      <w:pPr>
        <w:adjustRightInd/>
        <w:spacing w:line="240" w:lineRule="auto"/>
        <w:textAlignment w:val="auto"/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t>六、签章</w:t>
      </w:r>
    </w:p>
    <w:tbl>
      <w:tblPr>
        <w:tblStyle w:val="a9"/>
        <w:tblW w:w="9320" w:type="dxa"/>
        <w:tblLook w:val="0000"/>
      </w:tblPr>
      <w:tblGrid>
        <w:gridCol w:w="9320"/>
      </w:tblGrid>
      <w:tr w:rsidR="00CA37DD">
        <w:trPr>
          <w:trHeight w:val="2820"/>
        </w:trPr>
        <w:tc>
          <w:tcPr>
            <w:tcW w:w="9320" w:type="dxa"/>
          </w:tcPr>
          <w:p w:rsidR="00CA37DD" w:rsidRDefault="00695C62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课题负责人签章：</w:t>
            </w: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695C62">
            <w:pPr>
              <w:pStyle w:val="a5"/>
              <w:ind w:leftChars="0" w:left="0" w:right="147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A37DD">
        <w:trPr>
          <w:trHeight w:val="2820"/>
        </w:trPr>
        <w:tc>
          <w:tcPr>
            <w:tcW w:w="9320" w:type="dxa"/>
          </w:tcPr>
          <w:p w:rsidR="00CA37DD" w:rsidRDefault="00695C62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课题负责人所在单位意见与签章：</w:t>
            </w: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695C62">
            <w:pPr>
              <w:pStyle w:val="a5"/>
              <w:ind w:leftChars="0" w:left="0" w:right="147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 日</w:t>
            </w:r>
          </w:p>
        </w:tc>
      </w:tr>
      <w:tr w:rsidR="00CA37DD">
        <w:trPr>
          <w:trHeight w:val="2820"/>
        </w:trPr>
        <w:tc>
          <w:tcPr>
            <w:tcW w:w="9320" w:type="dxa"/>
          </w:tcPr>
          <w:p w:rsidR="00CA37DD" w:rsidRDefault="00695C62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实验室主任意见与签章：</w:t>
            </w: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695C62">
            <w:pPr>
              <w:pStyle w:val="a5"/>
              <w:ind w:leftChars="0" w:left="0" w:right="147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 日</w:t>
            </w:r>
          </w:p>
        </w:tc>
      </w:tr>
      <w:tr w:rsidR="00CA37DD">
        <w:trPr>
          <w:trHeight w:val="2864"/>
        </w:trPr>
        <w:tc>
          <w:tcPr>
            <w:tcW w:w="9320" w:type="dxa"/>
          </w:tcPr>
          <w:p w:rsidR="00CA37DD" w:rsidRDefault="00695C62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海南省农业科学院</w:t>
            </w:r>
            <w:r w:rsidR="0084164D">
              <w:rPr>
                <w:rFonts w:ascii="仿宋" w:eastAsia="仿宋" w:hAnsi="仿宋" w:cs="仿宋" w:hint="eastAsia"/>
                <w:sz w:val="28"/>
                <w:szCs w:val="28"/>
              </w:rPr>
              <w:t>农业环境与土壤研究所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签章：</w:t>
            </w: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CA37DD">
            <w:pPr>
              <w:pStyle w:val="a5"/>
              <w:ind w:leftChars="0" w:left="0" w:right="147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37DD" w:rsidRDefault="00695C62">
            <w:pPr>
              <w:pStyle w:val="a5"/>
              <w:ind w:leftChars="0" w:left="0" w:right="147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695C62" w:rsidRDefault="00695C62">
      <w:pPr>
        <w:pStyle w:val="a5"/>
        <w:ind w:leftChars="0" w:left="0" w:right="1470"/>
        <w:rPr>
          <w:rFonts w:ascii="仿宋" w:eastAsia="仿宋" w:hAnsi="仿宋" w:cs="仿宋"/>
          <w:sz w:val="28"/>
          <w:szCs w:val="28"/>
        </w:rPr>
      </w:pPr>
    </w:p>
    <w:sectPr w:rsidR="00695C62" w:rsidSect="00CA37DD">
      <w:footerReference w:type="default" r:id="rId14"/>
      <w:type w:val="evenPage"/>
      <w:pgSz w:w="11906" w:h="16838"/>
      <w:pgMar w:top="1418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95" w:rsidRDefault="00416195">
      <w:pPr>
        <w:spacing w:line="240" w:lineRule="auto"/>
      </w:pPr>
      <w:r>
        <w:separator/>
      </w:r>
    </w:p>
  </w:endnote>
  <w:endnote w:type="continuationSeparator" w:id="1">
    <w:p w:rsidR="00416195" w:rsidRDefault="0041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</w:pPr>
  </w:p>
  <w:p w:rsidR="00CA37DD" w:rsidRDefault="00CA37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  <w:wordWrap w:val="0"/>
      <w:rPr>
        <w:rFonts w:ascii="仿宋" w:hAnsi="仿宋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695C62">
    <w:pPr>
      <w:pStyle w:val="a7"/>
      <w:ind w:firstLineChars="118" w:firstLine="283"/>
      <w:rPr>
        <w:rFonts w:ascii="仿宋" w:hAnsi="仿宋"/>
        <w:sz w:val="24"/>
        <w:szCs w:val="24"/>
      </w:rPr>
    </w:pPr>
    <w:r>
      <w:rPr>
        <w:rFonts w:ascii="仿宋" w:hAnsi="仿宋" w:hint="eastAsia"/>
        <w:sz w:val="24"/>
        <w:szCs w:val="24"/>
      </w:rPr>
      <w:t>-</w:t>
    </w:r>
    <w:r>
      <w:rPr>
        <w:rFonts w:ascii="仿宋" w:hAnsi="仿宋"/>
        <w:sz w:val="24"/>
        <w:szCs w:val="24"/>
      </w:rPr>
      <w:t xml:space="preserve"> </w:t>
    </w:r>
    <w:r w:rsidR="00CA37DD">
      <w:rPr>
        <w:rFonts w:ascii="仿宋" w:hAnsi="仿宋"/>
        <w:sz w:val="24"/>
        <w:szCs w:val="24"/>
      </w:rPr>
      <w:fldChar w:fldCharType="begin"/>
    </w:r>
    <w:r>
      <w:rPr>
        <w:rFonts w:ascii="仿宋" w:hAnsi="仿宋"/>
        <w:sz w:val="24"/>
        <w:szCs w:val="24"/>
      </w:rPr>
      <w:instrText>PAGE   \* MERGEFORMAT</w:instrText>
    </w:r>
    <w:r w:rsidR="00CA37DD">
      <w:rPr>
        <w:rFonts w:ascii="仿宋" w:hAnsi="仿宋"/>
        <w:sz w:val="24"/>
        <w:szCs w:val="24"/>
      </w:rPr>
      <w:fldChar w:fldCharType="separate"/>
    </w:r>
    <w:r>
      <w:rPr>
        <w:rFonts w:ascii="仿宋" w:hAnsi="仿宋"/>
        <w:sz w:val="24"/>
        <w:szCs w:val="24"/>
        <w:lang w:val="zh-CN"/>
      </w:rPr>
      <w:t>6</w:t>
    </w:r>
    <w:r w:rsidR="00CA37DD">
      <w:rPr>
        <w:rFonts w:ascii="仿宋" w:hAnsi="仿宋"/>
        <w:sz w:val="24"/>
        <w:szCs w:val="24"/>
      </w:rPr>
      <w:fldChar w:fldCharType="end"/>
    </w:r>
    <w:r>
      <w:rPr>
        <w:rFonts w:ascii="仿宋" w:hAnsi="仿宋"/>
        <w:sz w:val="24"/>
        <w:szCs w:val="24"/>
      </w:rPr>
      <w:t xml:space="preserve"> </w:t>
    </w:r>
    <w:r>
      <w:rPr>
        <w:rFonts w:ascii="仿宋" w:hAnsi="仿宋" w:hint="eastAsia"/>
        <w:sz w:val="24"/>
        <w:szCs w:val="24"/>
      </w:rPr>
      <w:t>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  <w:wordWrap w:val="0"/>
      <w:rPr>
        <w:rFonts w:ascii="仿宋" w:hAnsi="仿宋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  <w:wordWrap w:val="0"/>
      <w:rPr>
        <w:rFonts w:ascii="仿宋" w:hAnsi="仿宋"/>
        <w:sz w:val="24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  <w:wordWrap w:val="0"/>
      <w:rPr>
        <w:rFonts w:ascii="仿宋" w:hAnsi="仿宋"/>
        <w:sz w:val="24"/>
        <w:szCs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7"/>
      <w:wordWrap w:val="0"/>
      <w:rPr>
        <w:rFonts w:ascii="仿宋" w:hAnsi="仿宋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95" w:rsidRDefault="00416195">
      <w:pPr>
        <w:spacing w:line="240" w:lineRule="auto"/>
      </w:pPr>
      <w:r>
        <w:separator/>
      </w:r>
    </w:p>
  </w:footnote>
  <w:footnote w:type="continuationSeparator" w:id="1">
    <w:p w:rsidR="00416195" w:rsidRDefault="004161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DD" w:rsidRDefault="00CA37DD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D51D"/>
    <w:multiLevelType w:val="singleLevel"/>
    <w:tmpl w:val="6F9FD51D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3MWExYTY4Zjk3Yzk5ZDg5ZDA3MmZjOTY4N2JiZTUifQ=="/>
  </w:docVars>
  <w:rsids>
    <w:rsidRoot w:val="00042F3A"/>
    <w:rsid w:val="000072FE"/>
    <w:rsid w:val="00021989"/>
    <w:rsid w:val="00026DDC"/>
    <w:rsid w:val="00042C5F"/>
    <w:rsid w:val="00042F3A"/>
    <w:rsid w:val="00050F3D"/>
    <w:rsid w:val="00053097"/>
    <w:rsid w:val="000538E0"/>
    <w:rsid w:val="0006001D"/>
    <w:rsid w:val="00081793"/>
    <w:rsid w:val="000827C2"/>
    <w:rsid w:val="00082942"/>
    <w:rsid w:val="00094092"/>
    <w:rsid w:val="0009605B"/>
    <w:rsid w:val="000A28C5"/>
    <w:rsid w:val="000C4107"/>
    <w:rsid w:val="001300B7"/>
    <w:rsid w:val="00154365"/>
    <w:rsid w:val="00156D95"/>
    <w:rsid w:val="00166E05"/>
    <w:rsid w:val="00171D36"/>
    <w:rsid w:val="00174670"/>
    <w:rsid w:val="00176A00"/>
    <w:rsid w:val="00176CAA"/>
    <w:rsid w:val="00176F55"/>
    <w:rsid w:val="001846ED"/>
    <w:rsid w:val="001859C0"/>
    <w:rsid w:val="001B0C8B"/>
    <w:rsid w:val="001D1806"/>
    <w:rsid w:val="00200195"/>
    <w:rsid w:val="002061A3"/>
    <w:rsid w:val="00220ECB"/>
    <w:rsid w:val="002358E3"/>
    <w:rsid w:val="002464AF"/>
    <w:rsid w:val="00246CB8"/>
    <w:rsid w:val="00247EAF"/>
    <w:rsid w:val="00254078"/>
    <w:rsid w:val="002635A0"/>
    <w:rsid w:val="0027061A"/>
    <w:rsid w:val="00273482"/>
    <w:rsid w:val="00296922"/>
    <w:rsid w:val="002C24D5"/>
    <w:rsid w:val="002C5EE1"/>
    <w:rsid w:val="002D6968"/>
    <w:rsid w:val="002F04A2"/>
    <w:rsid w:val="002F2D9B"/>
    <w:rsid w:val="002F5D93"/>
    <w:rsid w:val="00307F5E"/>
    <w:rsid w:val="00317B7B"/>
    <w:rsid w:val="00326098"/>
    <w:rsid w:val="00334755"/>
    <w:rsid w:val="00367BE7"/>
    <w:rsid w:val="00390A83"/>
    <w:rsid w:val="003A025C"/>
    <w:rsid w:val="003B7258"/>
    <w:rsid w:val="003D0752"/>
    <w:rsid w:val="003E0072"/>
    <w:rsid w:val="00402344"/>
    <w:rsid w:val="004028F7"/>
    <w:rsid w:val="004032A9"/>
    <w:rsid w:val="00410E92"/>
    <w:rsid w:val="00416195"/>
    <w:rsid w:val="004414A4"/>
    <w:rsid w:val="004568DE"/>
    <w:rsid w:val="00460325"/>
    <w:rsid w:val="00464AEF"/>
    <w:rsid w:val="00472772"/>
    <w:rsid w:val="00475C8A"/>
    <w:rsid w:val="00481895"/>
    <w:rsid w:val="004A21BF"/>
    <w:rsid w:val="004A699A"/>
    <w:rsid w:val="004C324A"/>
    <w:rsid w:val="00504C52"/>
    <w:rsid w:val="00521A8C"/>
    <w:rsid w:val="00542513"/>
    <w:rsid w:val="00547D06"/>
    <w:rsid w:val="005572C3"/>
    <w:rsid w:val="0057327D"/>
    <w:rsid w:val="00592371"/>
    <w:rsid w:val="00597A6B"/>
    <w:rsid w:val="005A2B04"/>
    <w:rsid w:val="005A398F"/>
    <w:rsid w:val="005B2142"/>
    <w:rsid w:val="005B2499"/>
    <w:rsid w:val="005B673F"/>
    <w:rsid w:val="005C1829"/>
    <w:rsid w:val="005D2E64"/>
    <w:rsid w:val="005E339A"/>
    <w:rsid w:val="005E67A5"/>
    <w:rsid w:val="005E6F13"/>
    <w:rsid w:val="005F6476"/>
    <w:rsid w:val="00603B2A"/>
    <w:rsid w:val="006345C5"/>
    <w:rsid w:val="00635F5B"/>
    <w:rsid w:val="00643CAE"/>
    <w:rsid w:val="006465CF"/>
    <w:rsid w:val="00666291"/>
    <w:rsid w:val="00670BB5"/>
    <w:rsid w:val="0067589C"/>
    <w:rsid w:val="00683EF9"/>
    <w:rsid w:val="00687E76"/>
    <w:rsid w:val="00695B66"/>
    <w:rsid w:val="00695C62"/>
    <w:rsid w:val="006961A7"/>
    <w:rsid w:val="006A3732"/>
    <w:rsid w:val="006B3156"/>
    <w:rsid w:val="006C4945"/>
    <w:rsid w:val="006C705D"/>
    <w:rsid w:val="006C7B4C"/>
    <w:rsid w:val="006D4618"/>
    <w:rsid w:val="006E3D76"/>
    <w:rsid w:val="006E4B9A"/>
    <w:rsid w:val="0071510D"/>
    <w:rsid w:val="00715F11"/>
    <w:rsid w:val="00722734"/>
    <w:rsid w:val="00733102"/>
    <w:rsid w:val="007443EA"/>
    <w:rsid w:val="0074753E"/>
    <w:rsid w:val="00750EDB"/>
    <w:rsid w:val="00752748"/>
    <w:rsid w:val="007554AB"/>
    <w:rsid w:val="00756F6E"/>
    <w:rsid w:val="00773F95"/>
    <w:rsid w:val="007821EF"/>
    <w:rsid w:val="0078262B"/>
    <w:rsid w:val="007A3A38"/>
    <w:rsid w:val="007C30E7"/>
    <w:rsid w:val="007D48CA"/>
    <w:rsid w:val="007E4437"/>
    <w:rsid w:val="0082198B"/>
    <w:rsid w:val="0082226B"/>
    <w:rsid w:val="00834AE7"/>
    <w:rsid w:val="0083627F"/>
    <w:rsid w:val="008405DE"/>
    <w:rsid w:val="00840958"/>
    <w:rsid w:val="0084164D"/>
    <w:rsid w:val="00841E7D"/>
    <w:rsid w:val="00846C3E"/>
    <w:rsid w:val="0085232D"/>
    <w:rsid w:val="00857543"/>
    <w:rsid w:val="0086241F"/>
    <w:rsid w:val="008828CF"/>
    <w:rsid w:val="00883962"/>
    <w:rsid w:val="00885997"/>
    <w:rsid w:val="008B2BA0"/>
    <w:rsid w:val="008C3604"/>
    <w:rsid w:val="008D0293"/>
    <w:rsid w:val="008D6030"/>
    <w:rsid w:val="008F04BB"/>
    <w:rsid w:val="008F4789"/>
    <w:rsid w:val="00901E45"/>
    <w:rsid w:val="00902D3A"/>
    <w:rsid w:val="00905757"/>
    <w:rsid w:val="009058D5"/>
    <w:rsid w:val="00906364"/>
    <w:rsid w:val="0091760B"/>
    <w:rsid w:val="0093628F"/>
    <w:rsid w:val="00944EEA"/>
    <w:rsid w:val="00964987"/>
    <w:rsid w:val="009747B2"/>
    <w:rsid w:val="00976746"/>
    <w:rsid w:val="009910F2"/>
    <w:rsid w:val="00994568"/>
    <w:rsid w:val="009D7C80"/>
    <w:rsid w:val="009F1125"/>
    <w:rsid w:val="00A23A3D"/>
    <w:rsid w:val="00A318B4"/>
    <w:rsid w:val="00A37519"/>
    <w:rsid w:val="00A5145C"/>
    <w:rsid w:val="00A5316D"/>
    <w:rsid w:val="00A70E77"/>
    <w:rsid w:val="00A7129A"/>
    <w:rsid w:val="00A751F8"/>
    <w:rsid w:val="00A80441"/>
    <w:rsid w:val="00A84BCC"/>
    <w:rsid w:val="00A8546B"/>
    <w:rsid w:val="00A902D8"/>
    <w:rsid w:val="00AA77FA"/>
    <w:rsid w:val="00AC6B86"/>
    <w:rsid w:val="00AF2F2C"/>
    <w:rsid w:val="00B02A67"/>
    <w:rsid w:val="00B124DC"/>
    <w:rsid w:val="00B33BF2"/>
    <w:rsid w:val="00B356CE"/>
    <w:rsid w:val="00B47E9C"/>
    <w:rsid w:val="00B62128"/>
    <w:rsid w:val="00B66FD8"/>
    <w:rsid w:val="00B77E34"/>
    <w:rsid w:val="00B81E3C"/>
    <w:rsid w:val="00B8488D"/>
    <w:rsid w:val="00B93E8B"/>
    <w:rsid w:val="00BA140E"/>
    <w:rsid w:val="00BD1EB4"/>
    <w:rsid w:val="00BE7487"/>
    <w:rsid w:val="00BF11B9"/>
    <w:rsid w:val="00C13C9A"/>
    <w:rsid w:val="00C157E1"/>
    <w:rsid w:val="00C1774B"/>
    <w:rsid w:val="00C17A3E"/>
    <w:rsid w:val="00C224DF"/>
    <w:rsid w:val="00C279C7"/>
    <w:rsid w:val="00C31A45"/>
    <w:rsid w:val="00C35B43"/>
    <w:rsid w:val="00C524F4"/>
    <w:rsid w:val="00C53DB5"/>
    <w:rsid w:val="00C74DB2"/>
    <w:rsid w:val="00C75846"/>
    <w:rsid w:val="00C86CCA"/>
    <w:rsid w:val="00C95945"/>
    <w:rsid w:val="00CA37DD"/>
    <w:rsid w:val="00CB19DF"/>
    <w:rsid w:val="00CB52B3"/>
    <w:rsid w:val="00CB7EB3"/>
    <w:rsid w:val="00CD5096"/>
    <w:rsid w:val="00CD61FE"/>
    <w:rsid w:val="00CE41EB"/>
    <w:rsid w:val="00CF3A46"/>
    <w:rsid w:val="00D0361B"/>
    <w:rsid w:val="00D245BB"/>
    <w:rsid w:val="00D35EB1"/>
    <w:rsid w:val="00D5259E"/>
    <w:rsid w:val="00D53951"/>
    <w:rsid w:val="00D6399D"/>
    <w:rsid w:val="00D712E0"/>
    <w:rsid w:val="00D9002A"/>
    <w:rsid w:val="00DA7BCC"/>
    <w:rsid w:val="00DC43F4"/>
    <w:rsid w:val="00DE659E"/>
    <w:rsid w:val="00DF0B70"/>
    <w:rsid w:val="00DF413E"/>
    <w:rsid w:val="00DF5184"/>
    <w:rsid w:val="00E315AA"/>
    <w:rsid w:val="00E32ADC"/>
    <w:rsid w:val="00E542A6"/>
    <w:rsid w:val="00E764B9"/>
    <w:rsid w:val="00E8207B"/>
    <w:rsid w:val="00E83B01"/>
    <w:rsid w:val="00E83E76"/>
    <w:rsid w:val="00E94D28"/>
    <w:rsid w:val="00E97A35"/>
    <w:rsid w:val="00EB1CA2"/>
    <w:rsid w:val="00EC5DC1"/>
    <w:rsid w:val="00EC71F2"/>
    <w:rsid w:val="00EE3F32"/>
    <w:rsid w:val="00F051CF"/>
    <w:rsid w:val="00F40D27"/>
    <w:rsid w:val="00F57BB9"/>
    <w:rsid w:val="00F64A1B"/>
    <w:rsid w:val="00F64D81"/>
    <w:rsid w:val="00F82419"/>
    <w:rsid w:val="00F82C6A"/>
    <w:rsid w:val="00F85B8C"/>
    <w:rsid w:val="00F86259"/>
    <w:rsid w:val="00F94AD6"/>
    <w:rsid w:val="00FA1F4D"/>
    <w:rsid w:val="00FA253C"/>
    <w:rsid w:val="00FA7059"/>
    <w:rsid w:val="00FB09E6"/>
    <w:rsid w:val="00FC0E1A"/>
    <w:rsid w:val="00FC11EA"/>
    <w:rsid w:val="00FD2214"/>
    <w:rsid w:val="00FF2192"/>
    <w:rsid w:val="00FF63E5"/>
    <w:rsid w:val="00FF6974"/>
    <w:rsid w:val="00FF6E02"/>
    <w:rsid w:val="01B60343"/>
    <w:rsid w:val="01E12A78"/>
    <w:rsid w:val="01EE19B6"/>
    <w:rsid w:val="026B0642"/>
    <w:rsid w:val="02972ECC"/>
    <w:rsid w:val="04043713"/>
    <w:rsid w:val="04A44EF6"/>
    <w:rsid w:val="04DA26C6"/>
    <w:rsid w:val="050122BE"/>
    <w:rsid w:val="05017C52"/>
    <w:rsid w:val="051731EA"/>
    <w:rsid w:val="052E6A0C"/>
    <w:rsid w:val="06085010"/>
    <w:rsid w:val="062C0CFF"/>
    <w:rsid w:val="06BA630B"/>
    <w:rsid w:val="070457D8"/>
    <w:rsid w:val="07133C6D"/>
    <w:rsid w:val="07283BBC"/>
    <w:rsid w:val="076D2A42"/>
    <w:rsid w:val="07D15C84"/>
    <w:rsid w:val="07DC1E60"/>
    <w:rsid w:val="080A32C2"/>
    <w:rsid w:val="08470072"/>
    <w:rsid w:val="086504F8"/>
    <w:rsid w:val="087740BE"/>
    <w:rsid w:val="08AE00F1"/>
    <w:rsid w:val="08E916A0"/>
    <w:rsid w:val="094C494F"/>
    <w:rsid w:val="09A45050"/>
    <w:rsid w:val="0A595E3B"/>
    <w:rsid w:val="0AA7129C"/>
    <w:rsid w:val="0B460AB5"/>
    <w:rsid w:val="0BAD4690"/>
    <w:rsid w:val="0BE8391A"/>
    <w:rsid w:val="0C3B7874"/>
    <w:rsid w:val="0D0F4ED6"/>
    <w:rsid w:val="0E6F3E7F"/>
    <w:rsid w:val="0EBC0731"/>
    <w:rsid w:val="0FB623FD"/>
    <w:rsid w:val="0FBB0A4A"/>
    <w:rsid w:val="108E1899"/>
    <w:rsid w:val="10B1077E"/>
    <w:rsid w:val="113A2488"/>
    <w:rsid w:val="11E04300"/>
    <w:rsid w:val="12865C3B"/>
    <w:rsid w:val="12971BF6"/>
    <w:rsid w:val="135C6189"/>
    <w:rsid w:val="14C071BE"/>
    <w:rsid w:val="1568787A"/>
    <w:rsid w:val="167C538B"/>
    <w:rsid w:val="18B55AF9"/>
    <w:rsid w:val="19572765"/>
    <w:rsid w:val="19EF0110"/>
    <w:rsid w:val="1AD734D7"/>
    <w:rsid w:val="1AF22EF0"/>
    <w:rsid w:val="1C0A3439"/>
    <w:rsid w:val="1D45194B"/>
    <w:rsid w:val="1D5D57EA"/>
    <w:rsid w:val="1DC92705"/>
    <w:rsid w:val="1E197963"/>
    <w:rsid w:val="1E450758"/>
    <w:rsid w:val="1EB9046B"/>
    <w:rsid w:val="1F4E5FB5"/>
    <w:rsid w:val="1F52137F"/>
    <w:rsid w:val="1F672950"/>
    <w:rsid w:val="1F6A1C0A"/>
    <w:rsid w:val="20BE47F2"/>
    <w:rsid w:val="210E5779"/>
    <w:rsid w:val="21287EF4"/>
    <w:rsid w:val="21823A71"/>
    <w:rsid w:val="219F6C98"/>
    <w:rsid w:val="224C7D46"/>
    <w:rsid w:val="22F4099F"/>
    <w:rsid w:val="234B4A63"/>
    <w:rsid w:val="23B75C54"/>
    <w:rsid w:val="24A33D78"/>
    <w:rsid w:val="24A3442A"/>
    <w:rsid w:val="24DD5B8E"/>
    <w:rsid w:val="257007B0"/>
    <w:rsid w:val="258F5D1D"/>
    <w:rsid w:val="263F0183"/>
    <w:rsid w:val="26881B2A"/>
    <w:rsid w:val="26975F79"/>
    <w:rsid w:val="26F96584"/>
    <w:rsid w:val="279B4181"/>
    <w:rsid w:val="27F92DFE"/>
    <w:rsid w:val="2831421A"/>
    <w:rsid w:val="29752839"/>
    <w:rsid w:val="2B022076"/>
    <w:rsid w:val="2B8F74B6"/>
    <w:rsid w:val="2BFF63EA"/>
    <w:rsid w:val="2CF63C91"/>
    <w:rsid w:val="2D173C07"/>
    <w:rsid w:val="2D5C441A"/>
    <w:rsid w:val="2D960FD0"/>
    <w:rsid w:val="2E226A50"/>
    <w:rsid w:val="2F167482"/>
    <w:rsid w:val="2F1877C3"/>
    <w:rsid w:val="2FC31E25"/>
    <w:rsid w:val="2FF81399"/>
    <w:rsid w:val="301B4203"/>
    <w:rsid w:val="30287531"/>
    <w:rsid w:val="3038636F"/>
    <w:rsid w:val="303E6BAE"/>
    <w:rsid w:val="308275EA"/>
    <w:rsid w:val="319121DA"/>
    <w:rsid w:val="31FF1058"/>
    <w:rsid w:val="32C038BD"/>
    <w:rsid w:val="33462B51"/>
    <w:rsid w:val="337C341A"/>
    <w:rsid w:val="33C341A1"/>
    <w:rsid w:val="340622E0"/>
    <w:rsid w:val="340D366E"/>
    <w:rsid w:val="347B0F20"/>
    <w:rsid w:val="357F67EE"/>
    <w:rsid w:val="358917C7"/>
    <w:rsid w:val="358B13C6"/>
    <w:rsid w:val="35BE7316"/>
    <w:rsid w:val="36541A28"/>
    <w:rsid w:val="366A124C"/>
    <w:rsid w:val="3697304E"/>
    <w:rsid w:val="36A007CA"/>
    <w:rsid w:val="371F2036"/>
    <w:rsid w:val="37B34F2B"/>
    <w:rsid w:val="37D3697D"/>
    <w:rsid w:val="37D44BCF"/>
    <w:rsid w:val="37ED7A3F"/>
    <w:rsid w:val="37FA215C"/>
    <w:rsid w:val="38211DDE"/>
    <w:rsid w:val="383D75B9"/>
    <w:rsid w:val="384977AD"/>
    <w:rsid w:val="38806532"/>
    <w:rsid w:val="389D17D1"/>
    <w:rsid w:val="38F45F06"/>
    <w:rsid w:val="38FE3627"/>
    <w:rsid w:val="39116857"/>
    <w:rsid w:val="394A2C6F"/>
    <w:rsid w:val="395A1104"/>
    <w:rsid w:val="39766595"/>
    <w:rsid w:val="39A405D1"/>
    <w:rsid w:val="39F0325A"/>
    <w:rsid w:val="3A1D13A1"/>
    <w:rsid w:val="3A571AE7"/>
    <w:rsid w:val="3C2C1579"/>
    <w:rsid w:val="3C5C6F5B"/>
    <w:rsid w:val="3C8A7F52"/>
    <w:rsid w:val="3C980279"/>
    <w:rsid w:val="3D073351"/>
    <w:rsid w:val="3DDA0A65"/>
    <w:rsid w:val="3E0930F8"/>
    <w:rsid w:val="3E1C5014"/>
    <w:rsid w:val="3E8804C1"/>
    <w:rsid w:val="3F125FDD"/>
    <w:rsid w:val="3F497D84"/>
    <w:rsid w:val="3F8561F3"/>
    <w:rsid w:val="40204729"/>
    <w:rsid w:val="403C77B5"/>
    <w:rsid w:val="40D93256"/>
    <w:rsid w:val="412A3AB2"/>
    <w:rsid w:val="4153299F"/>
    <w:rsid w:val="41717932"/>
    <w:rsid w:val="41F8770C"/>
    <w:rsid w:val="430F2F5F"/>
    <w:rsid w:val="43246EBD"/>
    <w:rsid w:val="43305CDA"/>
    <w:rsid w:val="43AF64F0"/>
    <w:rsid w:val="44826240"/>
    <w:rsid w:val="45010FCD"/>
    <w:rsid w:val="453D1070"/>
    <w:rsid w:val="457E617A"/>
    <w:rsid w:val="459A3794"/>
    <w:rsid w:val="45A50107"/>
    <w:rsid w:val="45AA0617"/>
    <w:rsid w:val="45E3036C"/>
    <w:rsid w:val="46223947"/>
    <w:rsid w:val="467F43B6"/>
    <w:rsid w:val="47556E33"/>
    <w:rsid w:val="479E4A72"/>
    <w:rsid w:val="4873378B"/>
    <w:rsid w:val="49195B1E"/>
    <w:rsid w:val="49282FCC"/>
    <w:rsid w:val="49777AB0"/>
    <w:rsid w:val="4A527BD5"/>
    <w:rsid w:val="4A69389D"/>
    <w:rsid w:val="4ABD5996"/>
    <w:rsid w:val="4AD625B4"/>
    <w:rsid w:val="4B206D94"/>
    <w:rsid w:val="4C612351"/>
    <w:rsid w:val="4D0C4B7B"/>
    <w:rsid w:val="4D534390"/>
    <w:rsid w:val="4D730618"/>
    <w:rsid w:val="4D814A59"/>
    <w:rsid w:val="4DB34E2F"/>
    <w:rsid w:val="4DC93321"/>
    <w:rsid w:val="4DE85A4A"/>
    <w:rsid w:val="4E830CA5"/>
    <w:rsid w:val="4E8F764A"/>
    <w:rsid w:val="4EAB4C6C"/>
    <w:rsid w:val="4ECF3EEA"/>
    <w:rsid w:val="4EFD0A57"/>
    <w:rsid w:val="4F3E697A"/>
    <w:rsid w:val="4F9559BE"/>
    <w:rsid w:val="50067BB9"/>
    <w:rsid w:val="50A373DC"/>
    <w:rsid w:val="512C2F2E"/>
    <w:rsid w:val="512D20F5"/>
    <w:rsid w:val="520C4646"/>
    <w:rsid w:val="52120376"/>
    <w:rsid w:val="527727A0"/>
    <w:rsid w:val="527C1C93"/>
    <w:rsid w:val="53B3703D"/>
    <w:rsid w:val="53E53868"/>
    <w:rsid w:val="53E77541"/>
    <w:rsid w:val="541D1254"/>
    <w:rsid w:val="543A1BC4"/>
    <w:rsid w:val="548B440F"/>
    <w:rsid w:val="54F923BD"/>
    <w:rsid w:val="557B26D6"/>
    <w:rsid w:val="56220DA3"/>
    <w:rsid w:val="56250D86"/>
    <w:rsid w:val="56E322E1"/>
    <w:rsid w:val="57016C0B"/>
    <w:rsid w:val="57876693"/>
    <w:rsid w:val="584414A5"/>
    <w:rsid w:val="58460242"/>
    <w:rsid w:val="58D00AF4"/>
    <w:rsid w:val="58F42D29"/>
    <w:rsid w:val="593C7C63"/>
    <w:rsid w:val="598134C4"/>
    <w:rsid w:val="59E92866"/>
    <w:rsid w:val="5A0C7DA1"/>
    <w:rsid w:val="5A3C600F"/>
    <w:rsid w:val="5A3D7F5A"/>
    <w:rsid w:val="5A7B0A82"/>
    <w:rsid w:val="5A995E18"/>
    <w:rsid w:val="5AAE2C06"/>
    <w:rsid w:val="5ACC7530"/>
    <w:rsid w:val="5B264E92"/>
    <w:rsid w:val="5B6F754D"/>
    <w:rsid w:val="5B7867D7"/>
    <w:rsid w:val="5BA44831"/>
    <w:rsid w:val="5BCA1CC1"/>
    <w:rsid w:val="5BE663CF"/>
    <w:rsid w:val="5C9E6468"/>
    <w:rsid w:val="5CC42BB4"/>
    <w:rsid w:val="5D6F4DBE"/>
    <w:rsid w:val="5D863D61"/>
    <w:rsid w:val="5DCA4203"/>
    <w:rsid w:val="5E3E6996"/>
    <w:rsid w:val="5E4A0CE0"/>
    <w:rsid w:val="5EB97DCB"/>
    <w:rsid w:val="5ED608A8"/>
    <w:rsid w:val="5ED97AB4"/>
    <w:rsid w:val="5FA40A7B"/>
    <w:rsid w:val="5FB825AD"/>
    <w:rsid w:val="6057789C"/>
    <w:rsid w:val="60765F74"/>
    <w:rsid w:val="612E684E"/>
    <w:rsid w:val="61C6117D"/>
    <w:rsid w:val="62854B01"/>
    <w:rsid w:val="629372B1"/>
    <w:rsid w:val="629B207C"/>
    <w:rsid w:val="62A660E9"/>
    <w:rsid w:val="6329551F"/>
    <w:rsid w:val="63316ACA"/>
    <w:rsid w:val="63576530"/>
    <w:rsid w:val="63F975E8"/>
    <w:rsid w:val="64526DC7"/>
    <w:rsid w:val="647B7FFD"/>
    <w:rsid w:val="64A132A0"/>
    <w:rsid w:val="64CA2D32"/>
    <w:rsid w:val="65202952"/>
    <w:rsid w:val="652C7549"/>
    <w:rsid w:val="652E506F"/>
    <w:rsid w:val="659155FE"/>
    <w:rsid w:val="66EF082E"/>
    <w:rsid w:val="66F422E8"/>
    <w:rsid w:val="67492634"/>
    <w:rsid w:val="67FF2CF3"/>
    <w:rsid w:val="68B414F5"/>
    <w:rsid w:val="690E1228"/>
    <w:rsid w:val="699D0A15"/>
    <w:rsid w:val="69C2047C"/>
    <w:rsid w:val="69DC72F4"/>
    <w:rsid w:val="6A0665BA"/>
    <w:rsid w:val="6AA302AD"/>
    <w:rsid w:val="6AD05C0E"/>
    <w:rsid w:val="6B033B1E"/>
    <w:rsid w:val="6B1E7B31"/>
    <w:rsid w:val="6B5C50EF"/>
    <w:rsid w:val="6BC63778"/>
    <w:rsid w:val="6BE64EB6"/>
    <w:rsid w:val="6C465394"/>
    <w:rsid w:val="6C67105D"/>
    <w:rsid w:val="6D7E2E14"/>
    <w:rsid w:val="6DA560EA"/>
    <w:rsid w:val="6E4F42B9"/>
    <w:rsid w:val="6FEF5D43"/>
    <w:rsid w:val="6FF10085"/>
    <w:rsid w:val="702D4E7B"/>
    <w:rsid w:val="70765B1C"/>
    <w:rsid w:val="70B14DA6"/>
    <w:rsid w:val="70BD7BEF"/>
    <w:rsid w:val="710B6BAC"/>
    <w:rsid w:val="71117B07"/>
    <w:rsid w:val="71481A14"/>
    <w:rsid w:val="71924BD7"/>
    <w:rsid w:val="732E6B82"/>
    <w:rsid w:val="73614861"/>
    <w:rsid w:val="73836EC8"/>
    <w:rsid w:val="73AE2299"/>
    <w:rsid w:val="74A4534E"/>
    <w:rsid w:val="75660D45"/>
    <w:rsid w:val="765E777E"/>
    <w:rsid w:val="76EE5700"/>
    <w:rsid w:val="77E65C7D"/>
    <w:rsid w:val="77F959B0"/>
    <w:rsid w:val="783C2096"/>
    <w:rsid w:val="78F46178"/>
    <w:rsid w:val="796055BB"/>
    <w:rsid w:val="798C0642"/>
    <w:rsid w:val="799A287B"/>
    <w:rsid w:val="7A2B2D92"/>
    <w:rsid w:val="7A6335B5"/>
    <w:rsid w:val="7A973668"/>
    <w:rsid w:val="7AA21FFC"/>
    <w:rsid w:val="7AD77D2E"/>
    <w:rsid w:val="7AF10738"/>
    <w:rsid w:val="7B10642F"/>
    <w:rsid w:val="7C262AEC"/>
    <w:rsid w:val="7D8201F6"/>
    <w:rsid w:val="7DA834E4"/>
    <w:rsid w:val="7DD722F0"/>
    <w:rsid w:val="7DDC38FF"/>
    <w:rsid w:val="7E6B0C8A"/>
    <w:rsid w:val="7EE36A72"/>
    <w:rsid w:val="7F833DB1"/>
    <w:rsid w:val="7F8B2110"/>
    <w:rsid w:val="7FBF303C"/>
    <w:rsid w:val="7FC164F8"/>
    <w:rsid w:val="7FCB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lockQuote"/>
    <w:qFormat/>
    <w:rsid w:val="00CA37DD"/>
    <w:pPr>
      <w:widowControl w:val="0"/>
      <w:adjustRightInd w:val="0"/>
      <w:spacing w:line="315" w:lineRule="atLeast"/>
      <w:textAlignment w:val="baseline"/>
    </w:pPr>
    <w:rPr>
      <w:rFonts w:asci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qFormat/>
    <w:rsid w:val="00CA37DD"/>
    <w:pPr>
      <w:spacing w:line="560" w:lineRule="exact"/>
      <w:ind w:leftChars="700" w:left="1440" w:rightChars="700" w:right="700"/>
      <w:jc w:val="both"/>
    </w:pPr>
  </w:style>
  <w:style w:type="paragraph" w:styleId="a3">
    <w:name w:val="Document Map"/>
    <w:basedOn w:val="a"/>
    <w:semiHidden/>
    <w:rsid w:val="00CA37DD"/>
    <w:pPr>
      <w:shd w:val="clear" w:color="auto" w:fill="000080"/>
    </w:pPr>
  </w:style>
  <w:style w:type="paragraph" w:styleId="a4">
    <w:name w:val="Body Text"/>
    <w:basedOn w:val="a"/>
    <w:link w:val="Char"/>
    <w:rsid w:val="00CA37DD"/>
    <w:pPr>
      <w:spacing w:after="120"/>
    </w:pPr>
    <w:rPr>
      <w:rFonts w:cs="Times New Roman"/>
    </w:rPr>
  </w:style>
  <w:style w:type="character" w:customStyle="1" w:styleId="Char">
    <w:name w:val="正文文本 Char"/>
    <w:link w:val="a4"/>
    <w:rsid w:val="00CA37DD"/>
    <w:rPr>
      <w:rFonts w:ascii="宋体" w:cs="宋体"/>
      <w:sz w:val="21"/>
      <w:szCs w:val="21"/>
    </w:rPr>
  </w:style>
  <w:style w:type="paragraph" w:styleId="a5">
    <w:name w:val="Block Text"/>
    <w:basedOn w:val="a"/>
    <w:qFormat/>
    <w:rsid w:val="00CA37DD"/>
    <w:pPr>
      <w:ind w:leftChars="700" w:left="1440" w:rightChars="700" w:right="700"/>
    </w:pPr>
  </w:style>
  <w:style w:type="paragraph" w:styleId="a6">
    <w:name w:val="Plain Text"/>
    <w:basedOn w:val="a"/>
    <w:link w:val="Char0"/>
    <w:rsid w:val="00CA37DD"/>
    <w:pPr>
      <w:adjustRightInd/>
      <w:spacing w:line="240" w:lineRule="auto"/>
      <w:jc w:val="both"/>
      <w:textAlignment w:val="auto"/>
    </w:pPr>
    <w:rPr>
      <w:rFonts w:hAnsi="Courier New" w:cs="Times New Roman"/>
      <w:kern w:val="2"/>
      <w:szCs w:val="20"/>
    </w:rPr>
  </w:style>
  <w:style w:type="character" w:customStyle="1" w:styleId="Char0">
    <w:name w:val="纯文本 Char"/>
    <w:link w:val="a6"/>
    <w:rsid w:val="00CA37DD"/>
    <w:rPr>
      <w:rFonts w:ascii="宋体" w:hAnsi="Courier New" w:cs="宋体"/>
      <w:kern w:val="2"/>
      <w:sz w:val="21"/>
    </w:rPr>
  </w:style>
  <w:style w:type="paragraph" w:styleId="a7">
    <w:name w:val="footer"/>
    <w:basedOn w:val="a"/>
    <w:link w:val="Char1"/>
    <w:uiPriority w:val="99"/>
    <w:rsid w:val="00CA37D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Times New Roman" w:cs="Times New Roman"/>
      <w:kern w:val="2"/>
      <w:sz w:val="18"/>
      <w:szCs w:val="18"/>
    </w:rPr>
  </w:style>
  <w:style w:type="character" w:customStyle="1" w:styleId="Char1">
    <w:name w:val="页脚 Char"/>
    <w:link w:val="a7"/>
    <w:uiPriority w:val="99"/>
    <w:rsid w:val="00CA37DD"/>
    <w:rPr>
      <w:kern w:val="2"/>
      <w:sz w:val="18"/>
      <w:szCs w:val="18"/>
    </w:rPr>
  </w:style>
  <w:style w:type="paragraph" w:styleId="a8">
    <w:name w:val="header"/>
    <w:basedOn w:val="a"/>
    <w:rsid w:val="00CA37D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Times New Roman"/>
      <w:kern w:val="2"/>
      <w:sz w:val="18"/>
      <w:szCs w:val="18"/>
    </w:rPr>
  </w:style>
  <w:style w:type="paragraph" w:styleId="6">
    <w:name w:val="toc 6"/>
    <w:basedOn w:val="a"/>
    <w:next w:val="a"/>
    <w:semiHidden/>
    <w:rsid w:val="00CA37DD"/>
    <w:pPr>
      <w:adjustRightInd/>
      <w:spacing w:line="360" w:lineRule="auto"/>
      <w:ind w:leftChars="1000" w:left="2100" w:firstLineChars="200" w:firstLine="200"/>
      <w:jc w:val="both"/>
      <w:textAlignment w:val="auto"/>
    </w:pPr>
    <w:rPr>
      <w:rFonts w:ascii="Times New Roman"/>
      <w:kern w:val="2"/>
      <w:sz w:val="24"/>
      <w:szCs w:val="24"/>
    </w:rPr>
  </w:style>
  <w:style w:type="table" w:styleId="a9">
    <w:name w:val="Table Grid"/>
    <w:basedOn w:val="a1"/>
    <w:rsid w:val="00CA37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CA37DD"/>
  </w:style>
  <w:style w:type="character" w:customStyle="1" w:styleId="NormalCharacter">
    <w:name w:val="NormalCharacter"/>
    <w:semiHidden/>
    <w:qFormat/>
    <w:rsid w:val="00CA37DD"/>
    <w:rPr>
      <w:rFonts w:ascii="宋体" w:cs="宋体"/>
      <w:sz w:val="21"/>
      <w:szCs w:val="21"/>
      <w:lang w:val="en-US" w:eastAsia="zh-CN" w:bidi="ar-SA"/>
    </w:rPr>
  </w:style>
  <w:style w:type="paragraph" w:customStyle="1" w:styleId="Char2">
    <w:name w:val="Char"/>
    <w:basedOn w:val="a"/>
    <w:rsid w:val="00CA37DD"/>
    <w:pPr>
      <w:adjustRightInd/>
      <w:spacing w:line="240" w:lineRule="auto"/>
      <w:jc w:val="both"/>
      <w:textAlignment w:val="auto"/>
    </w:pPr>
    <w:rPr>
      <w:rFonts w:ascii="Times New Roman" w:cs="Times New Roman"/>
      <w:kern w:val="2"/>
      <w:szCs w:val="24"/>
    </w:rPr>
  </w:style>
  <w:style w:type="paragraph" w:customStyle="1" w:styleId="CharCharChar1CharCharChar1CharCharCharChar">
    <w:name w:val="Char Char Char1 Char Char Char1 Char Char Char Char"/>
    <w:basedOn w:val="a"/>
    <w:semiHidden/>
    <w:rsid w:val="00CA37DD"/>
    <w:pPr>
      <w:adjustRightInd/>
      <w:spacing w:line="240" w:lineRule="auto"/>
      <w:jc w:val="both"/>
      <w:textAlignment w:val="auto"/>
    </w:pPr>
    <w:rPr>
      <w:rFonts w:ascii="Times New Roman" w:cs="Times New Roman"/>
      <w:kern w:val="2"/>
      <w:szCs w:val="24"/>
    </w:rPr>
  </w:style>
  <w:style w:type="paragraph" w:customStyle="1" w:styleId="Char3">
    <w:name w:val="Char"/>
    <w:basedOn w:val="a"/>
    <w:rsid w:val="00CA37DD"/>
    <w:pPr>
      <w:adjustRightInd/>
      <w:spacing w:line="240" w:lineRule="auto"/>
      <w:jc w:val="both"/>
      <w:textAlignment w:val="auto"/>
    </w:pPr>
    <w:rPr>
      <w:rFonts w:ascii="Times New Roman" w:cs="Times New Roman"/>
      <w:kern w:val="2"/>
    </w:rPr>
  </w:style>
  <w:style w:type="paragraph" w:styleId="ab">
    <w:name w:val="Balloon Text"/>
    <w:basedOn w:val="a"/>
    <w:link w:val="Char4"/>
    <w:rsid w:val="006E4B9A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b"/>
    <w:rsid w:val="006E4B9A"/>
    <w:rPr>
      <w:rFonts w:asci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145</Words>
  <Characters>828</Characters>
  <Application>Microsoft Office Word</Application>
  <DocSecurity>0</DocSecurity>
  <Lines>6</Lines>
  <Paragraphs>1</Paragraphs>
  <ScaleCrop>false</ScaleCrop>
  <Company>Founder PC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国土资源部公益性行业科研专项经费项目委托书</dc:title>
  <dc:creator>xiuzhen</dc:creator>
  <cp:lastModifiedBy>微软用户</cp:lastModifiedBy>
  <cp:revision>5</cp:revision>
  <cp:lastPrinted>2013-09-29T07:21:00Z</cp:lastPrinted>
  <dcterms:created xsi:type="dcterms:W3CDTF">2024-05-15T17:08:00Z</dcterms:created>
  <dcterms:modified xsi:type="dcterms:W3CDTF">2024-05-17T01:32:00Z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FEC1D875D4D64AB2B2BBC6A1BF9FE6D0_13</vt:lpwstr>
  </property>
  <property fmtid="{D5CDD505-2E9C-101B-9397-08002B2CF9AE}" pid="4" name="commondata">
    <vt:lpwstr>eyJoZGlkIjoiNDM3MWExYTY4Zjk3Yzk5ZDg5ZDA3MmZjOTY4N2JiZTUifQ==</vt:lpwstr>
  </property>
</Properties>
</file>